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DB8AC" w14:textId="55AE0AD4" w:rsidR="00294757" w:rsidRDefault="00294757" w:rsidP="002947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14:paraId="10E241AF" w14:textId="77777777" w:rsidR="00294757" w:rsidRPr="00294757" w:rsidRDefault="00294757" w:rsidP="002947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BD0316" w14:textId="52FE81CF" w:rsidR="00E472D9" w:rsidRDefault="00294757" w:rsidP="002947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14:paraId="08C6B4A0" w14:textId="1A4636A3" w:rsidR="00294757" w:rsidRDefault="00EF05BF" w:rsidP="00EF05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13.12.2022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№ 250</w:t>
      </w:r>
    </w:p>
    <w:p w14:paraId="12AACCB5" w14:textId="56DB48FD" w:rsidR="00EF05BF" w:rsidRDefault="00EF05BF" w:rsidP="00EF05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358BFBB6" w14:textId="77777777" w:rsidR="00EF05BF" w:rsidRPr="00EF05BF" w:rsidRDefault="00EF05BF" w:rsidP="00EF05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469B2D3" w14:textId="77777777" w:rsidR="00016AAA" w:rsidRDefault="00294757" w:rsidP="005B7C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109D02D0" w14:textId="3222998E" w:rsidR="00095645" w:rsidRPr="005B7C39" w:rsidRDefault="00294757" w:rsidP="005B7C39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B7C39">
        <w:rPr>
          <w:rFonts w:ascii="Times New Roman" w:hAnsi="Times New Roman" w:cs="Times New Roman"/>
          <w:sz w:val="26"/>
          <w:szCs w:val="26"/>
        </w:rPr>
        <w:t>28.09.2018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5B7C39">
        <w:rPr>
          <w:rFonts w:ascii="Times New Roman" w:hAnsi="Times New Roman" w:cs="Times New Roman"/>
          <w:sz w:val="26"/>
          <w:szCs w:val="26"/>
        </w:rPr>
        <w:t>293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5B7C39" w:rsidRPr="005B7C39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«Предоставление сведений из Реестра муниципального имущества Первомайского района</w:t>
      </w:r>
      <w:r w:rsidRPr="00294757">
        <w:rPr>
          <w:rFonts w:ascii="Times New Roman" w:hAnsi="Times New Roman" w:cs="Times New Roman"/>
          <w:sz w:val="26"/>
          <w:szCs w:val="26"/>
        </w:rPr>
        <w:t>»</w:t>
      </w:r>
    </w:p>
    <w:p w14:paraId="045C219E" w14:textId="56443AE0" w:rsidR="00294757" w:rsidRDefault="00294757" w:rsidP="002947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938157" w14:textId="3FD5918A" w:rsidR="00EF05BF" w:rsidRDefault="00EF05BF" w:rsidP="002947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3D380A" w14:textId="77777777" w:rsidR="00EF05BF" w:rsidRDefault="00EF05BF" w:rsidP="002947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56A5AEB" w14:textId="77777777" w:rsidR="0033705A" w:rsidRPr="002B42DE" w:rsidRDefault="0033705A" w:rsidP="00EF0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совершенствования нормативного правового акта</w:t>
      </w:r>
    </w:p>
    <w:p w14:paraId="6F8E7291" w14:textId="656E9956" w:rsidR="00294757" w:rsidRDefault="00294757" w:rsidP="00EF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757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95DBE71" w14:textId="77777777" w:rsidR="00016AAA" w:rsidRDefault="00AC12C6" w:rsidP="00EF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r w:rsidRPr="00AC12C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Первомайского района от </w:t>
      </w:r>
      <w:r w:rsidR="005B7C39">
        <w:rPr>
          <w:rFonts w:ascii="Times New Roman" w:hAnsi="Times New Roman" w:cs="Times New Roman"/>
          <w:sz w:val="26"/>
          <w:szCs w:val="26"/>
        </w:rPr>
        <w:t>28</w:t>
      </w:r>
      <w:r w:rsidRPr="00AC12C6">
        <w:rPr>
          <w:rFonts w:ascii="Times New Roman" w:hAnsi="Times New Roman" w:cs="Times New Roman"/>
          <w:sz w:val="26"/>
          <w:szCs w:val="26"/>
        </w:rPr>
        <w:t>.</w:t>
      </w:r>
      <w:r w:rsidR="005B7C39">
        <w:rPr>
          <w:rFonts w:ascii="Times New Roman" w:hAnsi="Times New Roman" w:cs="Times New Roman"/>
          <w:sz w:val="26"/>
          <w:szCs w:val="26"/>
        </w:rPr>
        <w:t>09</w:t>
      </w:r>
      <w:r w:rsidRPr="00AC12C6">
        <w:rPr>
          <w:rFonts w:ascii="Times New Roman" w:hAnsi="Times New Roman" w:cs="Times New Roman"/>
          <w:sz w:val="26"/>
          <w:szCs w:val="26"/>
        </w:rPr>
        <w:t xml:space="preserve">.2018 года № </w:t>
      </w:r>
      <w:r w:rsidR="005B7C39">
        <w:rPr>
          <w:rFonts w:ascii="Times New Roman" w:hAnsi="Times New Roman" w:cs="Times New Roman"/>
          <w:sz w:val="26"/>
          <w:szCs w:val="26"/>
        </w:rPr>
        <w:t>293</w:t>
      </w:r>
      <w:r w:rsidRPr="00AC12C6">
        <w:rPr>
          <w:rFonts w:ascii="Times New Roman" w:hAnsi="Times New Roman" w:cs="Times New Roman"/>
          <w:sz w:val="26"/>
          <w:szCs w:val="26"/>
        </w:rPr>
        <w:t xml:space="preserve"> </w:t>
      </w:r>
      <w:r w:rsidR="005B7C39">
        <w:rPr>
          <w:rFonts w:ascii="Times New Roman" w:hAnsi="Times New Roman" w:cs="Times New Roman"/>
          <w:sz w:val="26"/>
          <w:szCs w:val="26"/>
        </w:rPr>
        <w:t>«</w:t>
      </w:r>
      <w:r w:rsidR="005B7C39" w:rsidRPr="005B7C39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«Предоставление сведений из Реестра муниципального имущества Первомайского района</w:t>
      </w:r>
      <w:r w:rsidR="005B7C39" w:rsidRPr="00294757">
        <w:rPr>
          <w:rFonts w:ascii="Times New Roman" w:hAnsi="Times New Roman" w:cs="Times New Roman"/>
          <w:sz w:val="26"/>
          <w:szCs w:val="26"/>
        </w:rPr>
        <w:t>»</w:t>
      </w:r>
      <w:r w:rsidR="00016AAA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>
        <w:rPr>
          <w:rFonts w:ascii="Times New Roman" w:hAnsi="Times New Roman" w:cs="Times New Roman"/>
          <w:sz w:val="26"/>
          <w:szCs w:val="26"/>
        </w:rPr>
        <w:t>, а именно:</w:t>
      </w:r>
    </w:p>
    <w:p w14:paraId="7C8A9D49" w14:textId="4DA89250" w:rsidR="00294757" w:rsidRPr="00016AAA" w:rsidRDefault="00016AAA" w:rsidP="00EF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AAA">
        <w:rPr>
          <w:rFonts w:ascii="Times New Roman" w:hAnsi="Times New Roman" w:cs="Times New Roman"/>
          <w:sz w:val="26"/>
          <w:szCs w:val="26"/>
        </w:rPr>
        <w:t>В</w:t>
      </w:r>
      <w:r w:rsidR="005E2A84" w:rsidRPr="00016AAA">
        <w:rPr>
          <w:rFonts w:ascii="Times New Roman" w:hAnsi="Times New Roman" w:cs="Times New Roman"/>
          <w:sz w:val="26"/>
          <w:szCs w:val="26"/>
        </w:rPr>
        <w:t xml:space="preserve"> наименовании и содержании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5E2A84" w:rsidRPr="00016AAA">
        <w:rPr>
          <w:rFonts w:ascii="Times New Roman" w:hAnsi="Times New Roman" w:cs="Times New Roman"/>
          <w:sz w:val="26"/>
          <w:szCs w:val="26"/>
        </w:rPr>
        <w:t xml:space="preserve">в наименовании и содержании административного регламента </w:t>
      </w:r>
      <w:r w:rsidRPr="00016AAA">
        <w:rPr>
          <w:rFonts w:ascii="Times New Roman" w:hAnsi="Times New Roman" w:cs="Times New Roman"/>
          <w:sz w:val="26"/>
          <w:szCs w:val="26"/>
        </w:rPr>
        <w:t>предоставления муниципальной услуги «Предоставление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6AAA">
        <w:rPr>
          <w:rFonts w:ascii="Times New Roman" w:hAnsi="Times New Roman" w:cs="Times New Roman"/>
          <w:sz w:val="26"/>
          <w:szCs w:val="26"/>
        </w:rPr>
        <w:t xml:space="preserve">сведений из Реестра муниципального имущества Первомайского района»  </w:t>
      </w:r>
      <w:r>
        <w:rPr>
          <w:rFonts w:ascii="Times New Roman" w:hAnsi="Times New Roman" w:cs="Times New Roman"/>
          <w:sz w:val="26"/>
          <w:szCs w:val="26"/>
        </w:rPr>
        <w:t xml:space="preserve">(далее – административный регламент) </w:t>
      </w:r>
      <w:r w:rsidR="005E2A84" w:rsidRPr="00016AAA">
        <w:rPr>
          <w:rFonts w:ascii="Times New Roman" w:hAnsi="Times New Roman" w:cs="Times New Roman"/>
          <w:sz w:val="26"/>
          <w:szCs w:val="26"/>
        </w:rPr>
        <w:t>слова</w:t>
      </w:r>
      <w:r w:rsidR="00294757" w:rsidRPr="00016AAA">
        <w:rPr>
          <w:rFonts w:ascii="Times New Roman" w:hAnsi="Times New Roman" w:cs="Times New Roman"/>
          <w:sz w:val="26"/>
          <w:szCs w:val="26"/>
        </w:rPr>
        <w:t xml:space="preserve"> «</w:t>
      </w:r>
      <w:r w:rsidR="005B7C39" w:rsidRPr="00016AAA">
        <w:rPr>
          <w:rFonts w:ascii="Times New Roman" w:hAnsi="Times New Roman" w:cs="Times New Roman"/>
          <w:sz w:val="26"/>
          <w:szCs w:val="26"/>
        </w:rPr>
        <w:t>Предоставление сведений из Реестра муниципального имущества Первомайского района</w:t>
      </w:r>
      <w:r w:rsidR="00294757" w:rsidRPr="00016AAA">
        <w:rPr>
          <w:rFonts w:ascii="Times New Roman" w:hAnsi="Times New Roman" w:cs="Times New Roman"/>
          <w:sz w:val="26"/>
          <w:szCs w:val="26"/>
        </w:rPr>
        <w:t xml:space="preserve">» </w:t>
      </w:r>
      <w:r w:rsidR="005B7C39" w:rsidRPr="00016AAA">
        <w:rPr>
          <w:rFonts w:ascii="Times New Roman" w:hAnsi="Times New Roman" w:cs="Times New Roman"/>
          <w:sz w:val="26"/>
          <w:szCs w:val="26"/>
        </w:rPr>
        <w:t xml:space="preserve">заменить </w:t>
      </w:r>
      <w:r>
        <w:rPr>
          <w:rFonts w:ascii="Times New Roman" w:hAnsi="Times New Roman" w:cs="Times New Roman"/>
          <w:sz w:val="26"/>
          <w:szCs w:val="26"/>
        </w:rPr>
        <w:t>словами</w:t>
      </w:r>
      <w:r w:rsidR="005B7C39" w:rsidRPr="00016AAA">
        <w:rPr>
          <w:rFonts w:ascii="Times New Roman" w:hAnsi="Times New Roman" w:cs="Times New Roman"/>
          <w:sz w:val="26"/>
          <w:szCs w:val="26"/>
        </w:rPr>
        <w:t xml:space="preserve"> «Предоставлении информации об объектах учета, содержа</w:t>
      </w:r>
      <w:r w:rsidR="007C4A36" w:rsidRPr="00016AAA">
        <w:rPr>
          <w:rFonts w:ascii="Times New Roman" w:hAnsi="Times New Roman" w:cs="Times New Roman"/>
          <w:sz w:val="26"/>
          <w:szCs w:val="26"/>
        </w:rPr>
        <w:t>щ</w:t>
      </w:r>
      <w:r w:rsidR="005B7C39" w:rsidRPr="00016AAA">
        <w:rPr>
          <w:rFonts w:ascii="Times New Roman" w:hAnsi="Times New Roman" w:cs="Times New Roman"/>
          <w:sz w:val="26"/>
          <w:szCs w:val="26"/>
        </w:rPr>
        <w:t>ейся в реестре имущества субъекта Российской Федерации, об объектах учета из реестра муниципального имущества»</w:t>
      </w:r>
      <w:r w:rsidR="007C4A36" w:rsidRPr="00016AAA">
        <w:rPr>
          <w:rFonts w:ascii="Times New Roman" w:hAnsi="Times New Roman" w:cs="Times New Roman"/>
          <w:sz w:val="26"/>
          <w:szCs w:val="26"/>
        </w:rPr>
        <w:t>.</w:t>
      </w:r>
    </w:p>
    <w:p w14:paraId="0200E138" w14:textId="6D018380" w:rsidR="008633EC" w:rsidRPr="008633EC" w:rsidRDefault="008633EC" w:rsidP="00EF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633EC">
        <w:rPr>
          <w:rFonts w:ascii="Times New Roman" w:hAnsi="Times New Roman" w:cs="Times New Roman"/>
          <w:sz w:val="26"/>
          <w:szCs w:val="26"/>
        </w:rPr>
        <w:t xml:space="preserve">.  </w:t>
      </w:r>
      <w:bookmarkStart w:id="0" w:name="_Hlk121406389"/>
      <w:r w:rsidRPr="008633EC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  <w:bookmarkEnd w:id="0"/>
    </w:p>
    <w:p w14:paraId="03BE218A" w14:textId="2BAEDB31" w:rsidR="008633EC" w:rsidRDefault="008633EC" w:rsidP="00EF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633E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даты его официального опубликования.</w:t>
      </w:r>
    </w:p>
    <w:p w14:paraId="23F2C035" w14:textId="47F5DDF6" w:rsidR="00095645" w:rsidRDefault="00095645" w:rsidP="00EF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EB9667" w14:textId="77777777" w:rsidR="007C4A36" w:rsidRDefault="007C4A36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C951E3" w14:textId="77777777" w:rsidR="00095645" w:rsidRDefault="00095645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3F4CC5" w14:textId="6CF571CE" w:rsidR="00095645" w:rsidRDefault="00095645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         И.И. Сиберт</w:t>
      </w:r>
    </w:p>
    <w:p w14:paraId="2B83DCF2" w14:textId="4384CE4E" w:rsidR="00095645" w:rsidRDefault="00095645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EB711C" w14:textId="5B5F12CA" w:rsidR="007C4A36" w:rsidRDefault="007C4A36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60C47E" w14:textId="405F124E" w:rsidR="007C4A36" w:rsidRDefault="007C4A36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4E0FD5" w14:textId="3FC21B85" w:rsidR="007C4A36" w:rsidRDefault="007C4A36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A69F8D" w14:textId="57439CB8" w:rsidR="007C4A36" w:rsidRDefault="007C4A36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E01709" w14:textId="4AE08617" w:rsidR="007C4A36" w:rsidRDefault="007C4A36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8507AF" w14:textId="64848A8E" w:rsidR="007C4A36" w:rsidRDefault="007C4A36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C45C73" w14:textId="471B9313" w:rsidR="007C4A36" w:rsidRDefault="007C4A36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E61DF1" w14:textId="22175875" w:rsidR="007C4A36" w:rsidRDefault="007C4A36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F2A9D7" w14:textId="77777777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8A17BB" w14:textId="7502484C" w:rsidR="00095645" w:rsidRDefault="007C4A36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Хило Г.С.</w:t>
      </w:r>
    </w:p>
    <w:p w14:paraId="2614CBE5" w14:textId="739C71BC" w:rsidR="00095645" w:rsidRDefault="0009564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(38-245) 2-</w:t>
      </w:r>
      <w:r w:rsidR="007C4A36">
        <w:rPr>
          <w:rFonts w:ascii="Times New Roman" w:hAnsi="Times New Roman" w:cs="Times New Roman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>-</w:t>
      </w:r>
      <w:r w:rsidR="007C4A36">
        <w:rPr>
          <w:rFonts w:ascii="Times New Roman" w:hAnsi="Times New Roman" w:cs="Times New Roman"/>
          <w:sz w:val="20"/>
          <w:szCs w:val="20"/>
        </w:rPr>
        <w:t>34</w:t>
      </w:r>
    </w:p>
    <w:p w14:paraId="53C42950" w14:textId="2771D12F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72B9DC" w14:textId="50511931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4058B2" w14:textId="09979416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8C74B" w14:textId="2CA23DAC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24B684" w14:textId="067AC74A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3C137D" w14:textId="2EC45F54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89E6D8" w14:textId="4B69B154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C4BA95" w14:textId="0636C285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11A5D" w14:textId="59ED6EE0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C3626B" w14:textId="56A34A95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711A4F" w14:textId="7B0B1CEA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614380" w14:textId="52678780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C61908" w14:textId="12BB3874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7166E0" w14:textId="208463B6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F209C6" w14:textId="0D6D9D71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3DA77B" w14:textId="754EF2B2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C18EC5" w14:textId="4C8F225D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261AEF" w14:textId="12E411CD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8BAA2E" w14:textId="530C9634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B2D85" w14:textId="6D3E1EFB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3770F5" w14:textId="00F51E88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A0EB60" w14:textId="7672938A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9301C8" w14:textId="36B817D2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7695AD" w14:textId="1358E524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5B6101" w14:textId="50A555C7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D89B24" w14:textId="1DC4AAD8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AD033" w14:textId="1172030E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EBF159" w14:textId="3F96C530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7A4D2" w14:textId="241AD2B9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12D328" w14:textId="513B781A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7B5DBA" w14:textId="24C79212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3B8CCA" w14:textId="6294E976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D4A08" w14:textId="2F9DD98B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AF6BA8" w14:textId="45C1F4C8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D873F3" w14:textId="56E4FC34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C494F" w14:textId="51851D30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BD8AD5" w14:textId="548409C2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774565" w14:textId="42AE1F70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F8ED2C" w14:textId="64AF7086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7C9FB8" w14:textId="7D0823EA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56D28D" w14:textId="69D83F84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09920E" w14:textId="1234FA88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7BE5E9" w14:textId="4D2FDF74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9C4DBE" w14:textId="475F3B61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75CB69" w14:textId="61094672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E0724F" w14:textId="2C8E13F2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9FFD2F" w14:textId="51C0DED9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31FE73" w14:textId="6BFB76E3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0CDF13" w14:textId="6DD69213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AEC941" w14:textId="5B6BA13F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15D789" w14:textId="1FFA80F5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31F6D7" w14:textId="5FD78D04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9B668" w14:textId="05E79976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F70A14" w14:textId="404A5C4F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C421A1" w14:textId="224B2303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8AF7F1" w14:textId="6956A7D3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712A3C" w14:textId="5C6E1ECE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A0AAF8" w14:textId="39CB8F50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9E1058" w14:textId="40287F22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14:paraId="6CA20DB2" w14:textId="42BD6604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14:paraId="382AE619" w14:textId="061EF5D8" w:rsidR="00EF05BF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Бочарникова Э.М.</w:t>
      </w:r>
    </w:p>
    <w:p w14:paraId="6CCA0E39" w14:textId="26C0AE67" w:rsidR="00EF05BF" w:rsidRPr="00095645" w:rsidRDefault="00EF05BF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архитектура </w:t>
      </w:r>
      <w:bookmarkStart w:id="1" w:name="_GoBack"/>
      <w:bookmarkEnd w:id="1"/>
    </w:p>
    <w:sectPr w:rsidR="00EF05BF" w:rsidRPr="00095645" w:rsidSect="00EF05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020CA"/>
    <w:multiLevelType w:val="hybridMultilevel"/>
    <w:tmpl w:val="4202C8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502E25"/>
    <w:multiLevelType w:val="hybridMultilevel"/>
    <w:tmpl w:val="990001F4"/>
    <w:lvl w:ilvl="0" w:tplc="5128EE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C0"/>
    <w:rsid w:val="00016AAA"/>
    <w:rsid w:val="00095645"/>
    <w:rsid w:val="00294757"/>
    <w:rsid w:val="002B71C0"/>
    <w:rsid w:val="0033705A"/>
    <w:rsid w:val="005B7C39"/>
    <w:rsid w:val="005E2A84"/>
    <w:rsid w:val="006C2901"/>
    <w:rsid w:val="007C4A36"/>
    <w:rsid w:val="008633EC"/>
    <w:rsid w:val="00AC12C6"/>
    <w:rsid w:val="00CD6507"/>
    <w:rsid w:val="00E472D9"/>
    <w:rsid w:val="00EF05BF"/>
    <w:rsid w:val="00F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BBBC"/>
  <w15:chartTrackingRefBased/>
  <w15:docId w15:val="{25BFAA4C-960C-4A20-A79F-53251996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309-Юрист</dc:creator>
  <cp:keywords/>
  <dc:description/>
  <cp:lastModifiedBy>Rita</cp:lastModifiedBy>
  <cp:revision>2</cp:revision>
  <cp:lastPrinted>2022-12-08T09:10:00Z</cp:lastPrinted>
  <dcterms:created xsi:type="dcterms:W3CDTF">2023-01-24T04:46:00Z</dcterms:created>
  <dcterms:modified xsi:type="dcterms:W3CDTF">2023-01-24T04:46:00Z</dcterms:modified>
</cp:coreProperties>
</file>